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BE">
        <w:rPr>
          <w:rFonts w:ascii="Times New Roman" w:hAnsi="Times New Roman" w:cs="Times New Roman"/>
          <w:sz w:val="24"/>
          <w:szCs w:val="24"/>
        </w:rPr>
        <w:t>В связи с вступлением в силу с 01.01.2025 закона Алтайского края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0E0">
        <w:rPr>
          <w:rFonts w:ascii="Times New Roman" w:hAnsi="Times New Roman" w:cs="Times New Roman"/>
          <w:sz w:val="24"/>
          <w:szCs w:val="24"/>
        </w:rPr>
        <w:t>04.10.2024 г. №</w:t>
      </w:r>
      <w:r w:rsidRPr="00C30BBE">
        <w:rPr>
          <w:rFonts w:ascii="Times New Roman" w:hAnsi="Times New Roman" w:cs="Times New Roman"/>
          <w:sz w:val="24"/>
          <w:szCs w:val="24"/>
        </w:rPr>
        <w:t>62</w:t>
      </w:r>
      <w:r w:rsidR="00F770E0">
        <w:rPr>
          <w:rFonts w:ascii="Times New Roman" w:hAnsi="Times New Roman" w:cs="Times New Roman"/>
          <w:sz w:val="24"/>
          <w:szCs w:val="24"/>
        </w:rPr>
        <w:t>-</w:t>
      </w:r>
      <w:r w:rsidRPr="00C30BBE">
        <w:rPr>
          <w:rFonts w:ascii="Times New Roman" w:hAnsi="Times New Roman" w:cs="Times New Roman"/>
          <w:sz w:val="24"/>
          <w:szCs w:val="24"/>
        </w:rPr>
        <w:t>ЗС «О регулировании отдельных отношений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обращения с животными на территории Алтайского края».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обеспечения безопасности и иных прав и законных интересов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необходимы маркирование и регистрация домашних животных.</w:t>
      </w:r>
    </w:p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</w:t>
      </w:r>
      <w:r w:rsidRPr="00C30BBE">
        <w:rPr>
          <w:rFonts w:ascii="Times New Roman" w:hAnsi="Times New Roman" w:cs="Times New Roman"/>
          <w:sz w:val="24"/>
          <w:szCs w:val="24"/>
        </w:rPr>
        <w:t>гистрация и маркирование собак является обязательной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осуществляется по заявлению их владельцев. Регистрация иных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домашних животных является добровольной.</w:t>
      </w:r>
    </w:p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BE">
        <w:rPr>
          <w:rFonts w:ascii="Times New Roman" w:hAnsi="Times New Roman" w:cs="Times New Roman"/>
          <w:sz w:val="24"/>
          <w:szCs w:val="24"/>
        </w:rPr>
        <w:t>2. Собаки подлежат регистрации с 3-х месячного возраста, а взрослых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течени</w:t>
      </w:r>
      <w:r w:rsidR="00F770E0" w:rsidRPr="00C30BBE">
        <w:rPr>
          <w:rFonts w:ascii="Times New Roman" w:hAnsi="Times New Roman" w:cs="Times New Roman"/>
          <w:sz w:val="24"/>
          <w:szCs w:val="24"/>
        </w:rPr>
        <w:t>е</w:t>
      </w:r>
      <w:r w:rsidRPr="00C30BBE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их приобретения.</w:t>
      </w:r>
    </w:p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BE">
        <w:rPr>
          <w:rFonts w:ascii="Times New Roman" w:hAnsi="Times New Roman" w:cs="Times New Roman"/>
          <w:sz w:val="24"/>
          <w:szCs w:val="24"/>
        </w:rPr>
        <w:t>3. Маркирование животных (приобретение средства для маркирования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процедура маркирования) осуществляется за счёт сре</w:t>
      </w:r>
      <w:proofErr w:type="gramStart"/>
      <w:r w:rsidRPr="00C30BBE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C30BBE">
        <w:rPr>
          <w:rFonts w:ascii="Times New Roman" w:hAnsi="Times New Roman" w:cs="Times New Roman"/>
          <w:sz w:val="24"/>
          <w:szCs w:val="24"/>
        </w:rPr>
        <w:t>адельца.</w:t>
      </w:r>
    </w:p>
    <w:p w:rsid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BE">
        <w:rPr>
          <w:rFonts w:ascii="Times New Roman" w:hAnsi="Times New Roman" w:cs="Times New Roman"/>
          <w:sz w:val="24"/>
          <w:szCs w:val="24"/>
        </w:rPr>
        <w:t xml:space="preserve">Стоимость микрочипа – 210 рублей. </w:t>
      </w:r>
    </w:p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BE">
        <w:rPr>
          <w:rFonts w:ascii="Times New Roman" w:hAnsi="Times New Roman" w:cs="Times New Roman"/>
          <w:sz w:val="24"/>
          <w:szCs w:val="24"/>
        </w:rPr>
        <w:t>Введение чипа животному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рамках «месячника» до 28.02.2025 г. осуществляется бесплатно, а с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марта 2025 года – 85 рублей. Владелец животного может приобрести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средство для маркирования самостоятельно, а также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установку средства маркирования (чип, бирка) у любого специалиста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 xml:space="preserve">области ветеринарии, </w:t>
      </w:r>
      <w:proofErr w:type="gramStart"/>
      <w:r w:rsidRPr="00C30BBE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C30BBE">
        <w:rPr>
          <w:rFonts w:ascii="Times New Roman" w:hAnsi="Times New Roman" w:cs="Times New Roman"/>
          <w:sz w:val="24"/>
          <w:szCs w:val="24"/>
        </w:rPr>
        <w:t xml:space="preserve"> ветеринарные услуги.</w:t>
      </w:r>
    </w:p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BE">
        <w:rPr>
          <w:rFonts w:ascii="Times New Roman" w:hAnsi="Times New Roman" w:cs="Times New Roman"/>
          <w:sz w:val="24"/>
          <w:szCs w:val="24"/>
        </w:rPr>
        <w:t>4. Владельцу животного для регистрации необходимо при себе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документ удостоверяющий личность, ветеринарный паспорт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наличии), родословную или метрику животного (при наличии).</w:t>
      </w:r>
    </w:p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BE">
        <w:rPr>
          <w:rFonts w:ascii="Times New Roman" w:hAnsi="Times New Roman" w:cs="Times New Roman"/>
          <w:sz w:val="24"/>
          <w:szCs w:val="24"/>
        </w:rPr>
        <w:t>Регистрация осуществляется бесплатно.</w:t>
      </w:r>
    </w:p>
    <w:p w:rsidR="00C30BBE" w:rsidRPr="00C30BBE" w:rsidRDefault="00163CC1" w:rsidP="00163C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CC1">
        <w:rPr>
          <w:rFonts w:ascii="Times New Roman" w:hAnsi="Times New Roman" w:cs="Times New Roman"/>
          <w:sz w:val="24"/>
          <w:szCs w:val="24"/>
        </w:rPr>
        <w:t>На территории Павловского района мероприятия по регистрации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CC1">
        <w:rPr>
          <w:rFonts w:ascii="Times New Roman" w:hAnsi="Times New Roman" w:cs="Times New Roman"/>
          <w:sz w:val="24"/>
          <w:szCs w:val="24"/>
        </w:rPr>
        <w:t>маркированию домашних животных по населенным пунктам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CC1">
        <w:rPr>
          <w:rFonts w:ascii="Times New Roman" w:hAnsi="Times New Roman" w:cs="Times New Roman"/>
          <w:sz w:val="24"/>
          <w:szCs w:val="24"/>
        </w:rPr>
        <w:t xml:space="preserve">проводиться </w:t>
      </w:r>
      <w:proofErr w:type="gramStart"/>
      <w:r w:rsidRPr="00163CC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63CC1">
        <w:rPr>
          <w:rFonts w:ascii="Times New Roman" w:hAnsi="Times New Roman" w:cs="Times New Roman"/>
          <w:sz w:val="24"/>
          <w:szCs w:val="24"/>
        </w:rPr>
        <w:t xml:space="preserve"> следующего графика:</w:t>
      </w:r>
    </w:p>
    <w:p w:rsidR="00163CC1" w:rsidRDefault="00163CC1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2126"/>
        <w:gridCol w:w="1984"/>
        <w:gridCol w:w="3119"/>
      </w:tblGrid>
      <w:tr w:rsidR="00163CC1" w:rsidTr="00163CC1">
        <w:tc>
          <w:tcPr>
            <w:tcW w:w="2235" w:type="dxa"/>
          </w:tcPr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Start"/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ибирские огни</w:t>
            </w:r>
          </w:p>
        </w:tc>
        <w:tc>
          <w:tcPr>
            <w:tcW w:w="2126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улицам,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согласно списка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 уточнять в сельском совете)</w:t>
            </w:r>
          </w:p>
        </w:tc>
        <w:tc>
          <w:tcPr>
            <w:tcW w:w="1984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21.01.2025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11-30 до 16-00</w:t>
            </w:r>
          </w:p>
        </w:tc>
        <w:tc>
          <w:tcPr>
            <w:tcW w:w="3119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2-29-13,2-16-74, +79339338702 </w:t>
            </w:r>
          </w:p>
          <w:p w:rsidR="00163CC1" w:rsidRDefault="00163CC1" w:rsidP="00065F2D"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гл.</w:t>
            </w:r>
            <w:r w:rsidR="00F770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/врач </w:t>
            </w:r>
            <w:proofErr w:type="spellStart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Гордымова</w:t>
            </w:r>
            <w:proofErr w:type="spellEnd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 Алёна Витальевна </w:t>
            </w:r>
          </w:p>
        </w:tc>
      </w:tr>
      <w:tr w:rsidR="00163CC1" w:rsidTr="00163CC1">
        <w:tc>
          <w:tcPr>
            <w:tcW w:w="2235" w:type="dxa"/>
          </w:tcPr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.Ж</w:t>
            </w:r>
            <w:proofErr w:type="gramEnd"/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уковка</w:t>
            </w:r>
          </w:p>
        </w:tc>
        <w:tc>
          <w:tcPr>
            <w:tcW w:w="2126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улицам,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согласно списка</w:t>
            </w:r>
            <w:proofErr w:type="gramEnd"/>
          </w:p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 уточнять в сельском совете)</w:t>
            </w:r>
          </w:p>
        </w:tc>
        <w:tc>
          <w:tcPr>
            <w:tcW w:w="1984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22.01.2025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9-00 до 14-00</w:t>
            </w:r>
          </w:p>
        </w:tc>
        <w:tc>
          <w:tcPr>
            <w:tcW w:w="3119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2-29-13,2-16-74, +79339338702 </w:t>
            </w:r>
          </w:p>
          <w:p w:rsidR="00163CC1" w:rsidRDefault="00163CC1" w:rsidP="00065F2D"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гл.</w:t>
            </w:r>
            <w:r w:rsidR="00F770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/врач </w:t>
            </w:r>
            <w:proofErr w:type="spellStart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Гордымова</w:t>
            </w:r>
            <w:proofErr w:type="spellEnd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 Алёна Витальевна </w:t>
            </w:r>
          </w:p>
        </w:tc>
      </w:tr>
      <w:tr w:rsidR="00163CC1" w:rsidTr="00163CC1">
        <w:tc>
          <w:tcPr>
            <w:tcW w:w="2235" w:type="dxa"/>
          </w:tcPr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Start"/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.К</w:t>
            </w:r>
            <w:proofErr w:type="gramEnd"/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расный май</w:t>
            </w:r>
          </w:p>
        </w:tc>
        <w:tc>
          <w:tcPr>
            <w:tcW w:w="2126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улицам,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согласно списка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уточнять в сельском совете)</w:t>
            </w:r>
          </w:p>
        </w:tc>
        <w:tc>
          <w:tcPr>
            <w:tcW w:w="1984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6CF9">
              <w:rPr>
                <w:rFonts w:ascii="Times New Roman" w:hAnsi="Times New Roman" w:cs="Times New Roman"/>
                <w:sz w:val="25"/>
                <w:szCs w:val="25"/>
              </w:rPr>
              <w:t>21.01.2025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63CC1" w:rsidRPr="00586CF9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9-00 до 11-00</w:t>
            </w:r>
          </w:p>
        </w:tc>
        <w:tc>
          <w:tcPr>
            <w:tcW w:w="3119" w:type="dxa"/>
          </w:tcPr>
          <w:p w:rsidR="00163CC1" w:rsidRDefault="00163CC1" w:rsidP="00065F2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2-29-13,2-16-74, +79339338702 </w:t>
            </w:r>
          </w:p>
          <w:p w:rsidR="00163CC1" w:rsidRDefault="00163CC1" w:rsidP="00065F2D"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гл.</w:t>
            </w:r>
            <w:r w:rsidR="00F770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/врач </w:t>
            </w:r>
            <w:proofErr w:type="spellStart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>Гордымова</w:t>
            </w:r>
            <w:proofErr w:type="spellEnd"/>
            <w:r w:rsidRPr="002B16D8">
              <w:rPr>
                <w:rFonts w:ascii="Times New Roman" w:hAnsi="Times New Roman" w:cs="Times New Roman"/>
                <w:sz w:val="25"/>
                <w:szCs w:val="25"/>
              </w:rPr>
              <w:t xml:space="preserve"> Алёна Витальевна </w:t>
            </w:r>
          </w:p>
        </w:tc>
      </w:tr>
    </w:tbl>
    <w:p w:rsidR="00163CC1" w:rsidRDefault="00163CC1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E7B" w:rsidRPr="00C30BBE" w:rsidRDefault="00F770E0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сообщаем, </w:t>
      </w:r>
      <w:r w:rsidR="00C30BBE" w:rsidRPr="00C30BBE">
        <w:rPr>
          <w:rFonts w:ascii="Times New Roman" w:hAnsi="Times New Roman" w:cs="Times New Roman"/>
          <w:sz w:val="24"/>
          <w:szCs w:val="24"/>
        </w:rPr>
        <w:t>что с 1 июля 2025 года нарушение требований об обязательной регис</w:t>
      </w:r>
      <w:r w:rsidR="00C30BBE" w:rsidRPr="00C30BBE">
        <w:rPr>
          <w:rFonts w:ascii="Times New Roman" w:hAnsi="Times New Roman" w:cs="Times New Roman"/>
          <w:sz w:val="24"/>
          <w:szCs w:val="24"/>
        </w:rPr>
        <w:t>т</w:t>
      </w:r>
      <w:r w:rsidR="00C30BBE" w:rsidRPr="00C30BBE">
        <w:rPr>
          <w:rFonts w:ascii="Times New Roman" w:hAnsi="Times New Roman" w:cs="Times New Roman"/>
          <w:sz w:val="24"/>
          <w:szCs w:val="24"/>
        </w:rPr>
        <w:t>рации и маркирование собак влечет предупреждение или наложение административного штрафа.</w:t>
      </w:r>
    </w:p>
    <w:p w:rsidR="00C30BBE" w:rsidRP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BBE" w:rsidRDefault="00C30BBE" w:rsidP="00C30B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BBE">
        <w:rPr>
          <w:rFonts w:ascii="Times New Roman" w:hAnsi="Times New Roman" w:cs="Times New Roman"/>
          <w:sz w:val="24"/>
          <w:szCs w:val="24"/>
        </w:rPr>
        <w:t>В связи с напряженной ситуацией по бешенству среди домашних животных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(кошки, собаки) на территории Алтайского края в период с 11.12.2024 до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01.07.2025 года ветеринарной службой района КГБУ «Управление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ветеринарии по Павловскому району» с. Павловск, пер. Боровой, д.1 будет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осуществлять приём трупов животных без владельцев от граждан и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юридических лиц за материальное вознаграждение в целях обнаружения и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доставки трупов по</w:t>
      </w:r>
      <w:proofErr w:type="gramEnd"/>
      <w:r w:rsidRPr="00C30BBE">
        <w:rPr>
          <w:rFonts w:ascii="Times New Roman" w:hAnsi="Times New Roman" w:cs="Times New Roman"/>
          <w:sz w:val="24"/>
          <w:szCs w:val="24"/>
        </w:rPr>
        <w:t xml:space="preserve"> фиксированной стоимости: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 xml:space="preserve">труп собаки 322 </w:t>
      </w:r>
      <w:proofErr w:type="spellStart"/>
      <w:r w:rsidRPr="00C30BB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30BBE">
        <w:rPr>
          <w:rFonts w:ascii="Times New Roman" w:hAnsi="Times New Roman" w:cs="Times New Roman"/>
          <w:sz w:val="24"/>
          <w:szCs w:val="24"/>
        </w:rPr>
        <w:t xml:space="preserve"> за 1 шт.,</w:t>
      </w:r>
      <w:r w:rsidR="00D4000F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 xml:space="preserve">прочие животные (кошки, лисы, бурундуки, белки, барсуки и др.) 58 </w:t>
      </w:r>
      <w:proofErr w:type="spellStart"/>
      <w:r w:rsidRPr="00C30BB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30BBE">
        <w:rPr>
          <w:rFonts w:ascii="Times New Roman" w:hAnsi="Times New Roman" w:cs="Times New Roman"/>
          <w:sz w:val="24"/>
          <w:szCs w:val="24"/>
        </w:rPr>
        <w:t xml:space="preserve"> за 1</w:t>
      </w:r>
      <w:r w:rsidR="00163CC1">
        <w:rPr>
          <w:rFonts w:ascii="Times New Roman" w:hAnsi="Times New Roman" w:cs="Times New Roman"/>
          <w:sz w:val="24"/>
          <w:szCs w:val="24"/>
        </w:rPr>
        <w:t xml:space="preserve"> </w:t>
      </w:r>
      <w:r w:rsidRPr="00C30BBE">
        <w:rPr>
          <w:rFonts w:ascii="Times New Roman" w:hAnsi="Times New Roman" w:cs="Times New Roman"/>
          <w:sz w:val="24"/>
          <w:szCs w:val="24"/>
        </w:rPr>
        <w:t>шт.</w:t>
      </w:r>
    </w:p>
    <w:sectPr w:rsidR="00C30BBE" w:rsidSect="00AD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30BBE"/>
    <w:rsid w:val="00163CC1"/>
    <w:rsid w:val="00AD4E7B"/>
    <w:rsid w:val="00C30BBE"/>
    <w:rsid w:val="00D4000F"/>
    <w:rsid w:val="00F7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BBE"/>
    <w:pPr>
      <w:spacing w:after="0" w:line="240" w:lineRule="auto"/>
    </w:pPr>
  </w:style>
  <w:style w:type="table" w:styleId="a4">
    <w:name w:val="Table Grid"/>
    <w:basedOn w:val="a1"/>
    <w:uiPriority w:val="59"/>
    <w:rsid w:val="0016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2024-12-10T03:54:00Z</dcterms:created>
  <dcterms:modified xsi:type="dcterms:W3CDTF">2024-12-10T05:41:00Z</dcterms:modified>
</cp:coreProperties>
</file>